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A88387" w14:textId="77777777" w:rsidTr="009E6CB7">
        <w:trPr>
          <w:cantSplit/>
          <w:trHeight w:hRule="exact" w:val="851"/>
        </w:trPr>
        <w:tc>
          <w:tcPr>
            <w:tcW w:w="1276" w:type="dxa"/>
            <w:tcBorders>
              <w:bottom w:val="single" w:sz="4" w:space="0" w:color="auto"/>
            </w:tcBorders>
            <w:vAlign w:val="bottom"/>
          </w:tcPr>
          <w:p w14:paraId="2D9BC952" w14:textId="77777777" w:rsidR="009E6CB7" w:rsidRDefault="009E6CB7" w:rsidP="009B2BF8"/>
        </w:tc>
        <w:tc>
          <w:tcPr>
            <w:tcW w:w="2268" w:type="dxa"/>
            <w:tcBorders>
              <w:bottom w:val="single" w:sz="4" w:space="0" w:color="auto"/>
            </w:tcBorders>
            <w:vAlign w:val="bottom"/>
          </w:tcPr>
          <w:p w14:paraId="4C871B71" w14:textId="77777777"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763490EB" w14:textId="77777777" w:rsidR="009E6CB7" w:rsidRPr="00F83F3A" w:rsidRDefault="00544572" w:rsidP="00FD172E">
            <w:pPr>
              <w:jc w:val="right"/>
              <w:rPr>
                <w:b/>
              </w:rPr>
            </w:pPr>
            <w:r w:rsidRPr="00F83F3A">
              <w:rPr>
                <w:b/>
              </w:rPr>
              <w:t>Working paper</w:t>
            </w:r>
            <w:r w:rsidR="00C74652" w:rsidRPr="00F83F3A">
              <w:rPr>
                <w:b/>
              </w:rPr>
              <w:t xml:space="preserve"> x</w:t>
            </w:r>
            <w:r w:rsidR="000D0E39" w:rsidRPr="00F83F3A">
              <w:rPr>
                <w:b/>
              </w:rPr>
              <w:t xml:space="preserve"> </w:t>
            </w:r>
            <w:r w:rsidRPr="00F83F3A">
              <w:rPr>
                <w:b/>
              </w:rPr>
              <w:t xml:space="preserve"> </w:t>
            </w:r>
          </w:p>
        </w:tc>
      </w:tr>
      <w:tr w:rsidR="009E6CB7" w14:paraId="30DFEFC6" w14:textId="77777777" w:rsidTr="009E6CB7">
        <w:trPr>
          <w:cantSplit/>
          <w:trHeight w:hRule="exact" w:val="2835"/>
        </w:trPr>
        <w:tc>
          <w:tcPr>
            <w:tcW w:w="1276" w:type="dxa"/>
            <w:tcBorders>
              <w:top w:val="single" w:sz="4" w:space="0" w:color="auto"/>
              <w:bottom w:val="single" w:sz="12" w:space="0" w:color="auto"/>
            </w:tcBorders>
          </w:tcPr>
          <w:p w14:paraId="30CAAB22" w14:textId="77777777" w:rsidR="009E6CB7" w:rsidRDefault="009E6CB7" w:rsidP="009E6CB7">
            <w:pPr>
              <w:spacing w:before="120"/>
            </w:pPr>
          </w:p>
        </w:tc>
        <w:tc>
          <w:tcPr>
            <w:tcW w:w="5528" w:type="dxa"/>
            <w:gridSpan w:val="2"/>
            <w:tcBorders>
              <w:top w:val="single" w:sz="4" w:space="0" w:color="auto"/>
              <w:bottom w:val="single" w:sz="12" w:space="0" w:color="auto"/>
            </w:tcBorders>
          </w:tcPr>
          <w:p w14:paraId="6A141010" w14:textId="77777777" w:rsidR="009E6CB7" w:rsidRPr="00D773D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1EB9386A" w14:textId="77777777" w:rsidR="009E6CB7" w:rsidRDefault="003F68B9" w:rsidP="003F68B9">
            <w:pPr>
              <w:spacing w:before="240" w:line="240" w:lineRule="exact"/>
            </w:pPr>
            <w:r>
              <w:t>Distr.: General</w:t>
            </w:r>
          </w:p>
          <w:p w14:paraId="42B604FD" w14:textId="7FAD3496" w:rsidR="003F68B9" w:rsidRDefault="00A72085" w:rsidP="003F68B9">
            <w:pPr>
              <w:spacing w:line="240" w:lineRule="exact"/>
            </w:pPr>
            <w:r>
              <w:fldChar w:fldCharType="begin"/>
            </w:r>
            <w:r>
              <w:instrText xml:space="preserve"> DATE \@ "dd MMMM yyyy" </w:instrText>
            </w:r>
            <w:r>
              <w:fldChar w:fldCharType="separate"/>
            </w:r>
            <w:r w:rsidR="00C674AE">
              <w:rPr>
                <w:noProof/>
              </w:rPr>
              <w:t>11 June 2024</w:t>
            </w:r>
            <w:r>
              <w:fldChar w:fldCharType="end"/>
            </w:r>
          </w:p>
          <w:p w14:paraId="5BEA2684" w14:textId="77777777" w:rsidR="003F68B9" w:rsidRDefault="003F68B9" w:rsidP="003F68B9">
            <w:pPr>
              <w:spacing w:line="240" w:lineRule="exact"/>
            </w:pPr>
          </w:p>
          <w:p w14:paraId="40D4702B" w14:textId="77777777" w:rsidR="003F68B9" w:rsidRDefault="008962D4" w:rsidP="003F68B9">
            <w:pPr>
              <w:spacing w:line="240" w:lineRule="exact"/>
            </w:pPr>
            <w:r>
              <w:t xml:space="preserve">English </w:t>
            </w:r>
          </w:p>
        </w:tc>
      </w:tr>
    </w:tbl>
    <w:p w14:paraId="4A789394" w14:textId="77777777" w:rsidR="00A42929" w:rsidRPr="00F308A3" w:rsidRDefault="00A42929" w:rsidP="00A42929">
      <w:pPr>
        <w:spacing w:before="120"/>
        <w:rPr>
          <w:b/>
          <w:bCs/>
          <w:sz w:val="28"/>
          <w:szCs w:val="28"/>
        </w:rPr>
      </w:pPr>
      <w:r w:rsidRPr="00F308A3">
        <w:rPr>
          <w:b/>
          <w:bCs/>
          <w:sz w:val="28"/>
          <w:szCs w:val="28"/>
        </w:rPr>
        <w:t>Economic Commission for Europe</w:t>
      </w:r>
    </w:p>
    <w:p w14:paraId="0EC27547" w14:textId="77777777" w:rsidR="00A42929" w:rsidRPr="002A4884" w:rsidRDefault="00A42929" w:rsidP="00A42929">
      <w:pPr>
        <w:spacing w:before="120"/>
        <w:rPr>
          <w:bCs/>
          <w:sz w:val="28"/>
          <w:szCs w:val="28"/>
        </w:rPr>
      </w:pPr>
      <w:r w:rsidRPr="002A4884">
        <w:rPr>
          <w:bCs/>
          <w:sz w:val="28"/>
          <w:szCs w:val="28"/>
        </w:rPr>
        <w:t>Confe</w:t>
      </w:r>
      <w:r>
        <w:rPr>
          <w:bCs/>
          <w:sz w:val="28"/>
          <w:szCs w:val="28"/>
        </w:rPr>
        <w:t>rence of European Statisticians</w:t>
      </w:r>
    </w:p>
    <w:p w14:paraId="5519D678" w14:textId="4D6F0E28" w:rsidR="00A42929" w:rsidRPr="0094525B" w:rsidRDefault="00DC2AE9" w:rsidP="0094525B">
      <w:pPr>
        <w:spacing w:before="120" w:line="240" w:lineRule="auto"/>
        <w:rPr>
          <w:b/>
          <w:sz w:val="24"/>
          <w:szCs w:val="24"/>
          <w:lang w:val="en-US"/>
        </w:rPr>
      </w:pPr>
      <w:r w:rsidRPr="0094525B">
        <w:rPr>
          <w:b/>
          <w:sz w:val="24"/>
          <w:szCs w:val="24"/>
          <w:lang w:val="en-US"/>
        </w:rPr>
        <w:t>Group of Experts on Population and Housing Censuses</w:t>
      </w:r>
    </w:p>
    <w:p w14:paraId="13EEDA5B" w14:textId="767A2563" w:rsidR="00DC2AE9" w:rsidRPr="00A879A5" w:rsidRDefault="00DC2AE9" w:rsidP="00DC2AE9">
      <w:pPr>
        <w:spacing w:before="120" w:line="240" w:lineRule="auto"/>
        <w:rPr>
          <w:b/>
          <w:bCs/>
          <w:lang w:val="en-US"/>
        </w:rPr>
      </w:pPr>
      <w:r w:rsidRPr="00F14756">
        <w:rPr>
          <w:b/>
          <w:lang w:val="en-US"/>
        </w:rPr>
        <w:t>Twenty-</w:t>
      </w:r>
      <w:r w:rsidR="003B726F">
        <w:rPr>
          <w:b/>
          <w:lang w:val="en-US"/>
        </w:rPr>
        <w:t>sixth</w:t>
      </w:r>
      <w:r w:rsidRPr="00F14756">
        <w:rPr>
          <w:b/>
          <w:lang w:val="en-US"/>
        </w:rPr>
        <w:t xml:space="preserve"> </w:t>
      </w:r>
      <w:r w:rsidRPr="00A879A5">
        <w:rPr>
          <w:b/>
          <w:lang w:val="en-US"/>
        </w:rPr>
        <w:t>Meeting</w:t>
      </w:r>
    </w:p>
    <w:p w14:paraId="19AB5EAD" w14:textId="258BAD0B" w:rsidR="00A42929" w:rsidRDefault="00C674AE" w:rsidP="00DC2AE9">
      <w:r>
        <w:t>Geneva, 2–4 </w:t>
      </w:r>
      <w:r w:rsidR="003B726F">
        <w:t>October</w:t>
      </w:r>
      <w:r w:rsidR="00DC2AE9">
        <w:t xml:space="preserve"> 202</w:t>
      </w:r>
      <w:r w:rsidR="003B726F">
        <w:t>4</w:t>
      </w:r>
    </w:p>
    <w:p w14:paraId="5E5BD814" w14:textId="77777777" w:rsidR="00A42929" w:rsidRDefault="000D0E39" w:rsidP="00A42929">
      <w:r>
        <w:t xml:space="preserve">Item </w:t>
      </w:r>
      <w:permStart w:id="1825908580" w:edGrp="everyone"/>
      <w:r w:rsidR="00C74652">
        <w:t>x</w:t>
      </w:r>
      <w:permEnd w:id="1825908580"/>
      <w:r w:rsidR="00A42929">
        <w:t xml:space="preserve"> of the provisional agenda</w:t>
      </w:r>
    </w:p>
    <w:p w14:paraId="047D712E" w14:textId="77777777" w:rsidR="00C74652" w:rsidRPr="00CB31FE" w:rsidRDefault="00C74652" w:rsidP="00CB31FE">
      <w:pPr>
        <w:rPr>
          <w:i/>
        </w:rPr>
      </w:pPr>
      <w:permStart w:id="2125817562" w:edGrp="everyone"/>
      <w:r>
        <w:t>(</w:t>
      </w:r>
      <w:r>
        <w:rPr>
          <w:i/>
        </w:rPr>
        <w:t>delete all except the relevant session title)</w:t>
      </w:r>
      <w:r w:rsidRPr="00C74652">
        <w:rPr>
          <w:b/>
          <w:bCs/>
        </w:rPr>
        <w:t xml:space="preserve"> </w:t>
      </w:r>
    </w:p>
    <w:p w14:paraId="49C7D41F" w14:textId="122195FC" w:rsidR="0063161C" w:rsidRDefault="00DC2AE9" w:rsidP="00DC2AE9">
      <w:pPr>
        <w:pStyle w:val="PaperTitle"/>
        <w:spacing w:before="0" w:after="0" w:line="240" w:lineRule="auto"/>
        <w:ind w:left="0" w:firstLine="0"/>
        <w:rPr>
          <w:sz w:val="20"/>
          <w:szCs w:val="20"/>
        </w:rPr>
      </w:pPr>
      <w:r w:rsidRPr="00242CB4">
        <w:rPr>
          <w:sz w:val="20"/>
          <w:szCs w:val="20"/>
        </w:rPr>
        <w:t>2.</w:t>
      </w:r>
      <w:r>
        <w:rPr>
          <w:sz w:val="20"/>
          <w:szCs w:val="20"/>
        </w:rPr>
        <w:t xml:space="preserve"> </w:t>
      </w:r>
      <w:r w:rsidR="0063161C" w:rsidRPr="00270AA7">
        <w:rPr>
          <w:sz w:val="20"/>
          <w:szCs w:val="20"/>
        </w:rPr>
        <w:t>Revising the Conference of European Statisticians Recommendations for Population and Housing Censuses for the 2030 round</w:t>
      </w:r>
      <w:r w:rsidRPr="00242CB4">
        <w:rPr>
          <w:sz w:val="20"/>
          <w:szCs w:val="20"/>
        </w:rPr>
        <w:tab/>
      </w:r>
    </w:p>
    <w:p w14:paraId="5B586DFB" w14:textId="3AFEA03E" w:rsidR="00DC2AE9" w:rsidRDefault="0063161C" w:rsidP="00DC2AE9">
      <w:pPr>
        <w:pStyle w:val="PaperTitle"/>
        <w:spacing w:before="0" w:after="0" w:line="240" w:lineRule="auto"/>
        <w:ind w:left="0" w:firstLine="0"/>
        <w:rPr>
          <w:sz w:val="20"/>
          <w:szCs w:val="20"/>
        </w:rPr>
      </w:pPr>
      <w:r>
        <w:rPr>
          <w:sz w:val="20"/>
          <w:szCs w:val="20"/>
        </w:rPr>
        <w:t xml:space="preserve">3. </w:t>
      </w:r>
      <w:r w:rsidR="00DC2AE9" w:rsidRPr="0005252D">
        <w:rPr>
          <w:sz w:val="20"/>
          <w:szCs w:val="20"/>
        </w:rPr>
        <w:t>Lessons learned from censuses of the 2020 round</w:t>
      </w:r>
    </w:p>
    <w:p w14:paraId="7F594715" w14:textId="77777777" w:rsidR="0063161C" w:rsidRDefault="0063161C" w:rsidP="0063161C">
      <w:pPr>
        <w:pStyle w:val="PaperTitle"/>
        <w:spacing w:before="0" w:after="0" w:line="240" w:lineRule="auto"/>
        <w:ind w:left="0" w:firstLine="0"/>
        <w:rPr>
          <w:sz w:val="20"/>
          <w:szCs w:val="20"/>
        </w:rPr>
      </w:pPr>
      <w:r>
        <w:rPr>
          <w:sz w:val="20"/>
          <w:szCs w:val="20"/>
        </w:rPr>
        <w:t>4</w:t>
      </w:r>
      <w:r w:rsidR="00DC2AE9" w:rsidRPr="00242CB4">
        <w:rPr>
          <w:sz w:val="20"/>
          <w:szCs w:val="20"/>
        </w:rPr>
        <w:t>.</w:t>
      </w:r>
      <w:r w:rsidR="00DC2AE9">
        <w:rPr>
          <w:sz w:val="20"/>
          <w:szCs w:val="20"/>
        </w:rPr>
        <w:t xml:space="preserve"> </w:t>
      </w:r>
      <w:r w:rsidRPr="0063161C">
        <w:rPr>
          <w:sz w:val="20"/>
          <w:szCs w:val="20"/>
        </w:rPr>
        <w:t xml:space="preserve">Innovations in dissemination and communication throughout the census lifecycle </w:t>
      </w:r>
    </w:p>
    <w:p w14:paraId="085FDA79" w14:textId="77777777" w:rsidR="0063161C" w:rsidRDefault="0063161C" w:rsidP="0063161C">
      <w:pPr>
        <w:pStyle w:val="PaperTitle"/>
        <w:spacing w:before="0" w:after="0" w:line="240" w:lineRule="auto"/>
        <w:ind w:left="0" w:firstLine="0"/>
        <w:rPr>
          <w:sz w:val="20"/>
          <w:szCs w:val="20"/>
        </w:rPr>
      </w:pPr>
      <w:r>
        <w:rPr>
          <w:sz w:val="20"/>
          <w:szCs w:val="20"/>
        </w:rPr>
        <w:t>5</w:t>
      </w:r>
      <w:r w:rsidR="00DC2AE9" w:rsidRPr="00242CB4">
        <w:rPr>
          <w:sz w:val="20"/>
          <w:szCs w:val="20"/>
        </w:rPr>
        <w:t>.</w:t>
      </w:r>
      <w:r w:rsidR="00D25DD9">
        <w:rPr>
          <w:sz w:val="20"/>
          <w:szCs w:val="20"/>
        </w:rPr>
        <w:t xml:space="preserve"> </w:t>
      </w:r>
      <w:r>
        <w:rPr>
          <w:sz w:val="20"/>
          <w:szCs w:val="20"/>
        </w:rPr>
        <w:t>Transformations in population statistics</w:t>
      </w:r>
    </w:p>
    <w:p w14:paraId="14FAA9B5" w14:textId="77777777" w:rsidR="003F68B9" w:rsidRPr="000367BD" w:rsidRDefault="003F68B9" w:rsidP="00C74652">
      <w:pPr>
        <w:pStyle w:val="PaperTitle"/>
      </w:pPr>
      <w:r>
        <w:tab/>
      </w:r>
      <w:r>
        <w:tab/>
      </w:r>
      <w:r w:rsidR="00FD172E">
        <w:t>Title of the paper</w:t>
      </w:r>
    </w:p>
    <w:p w14:paraId="6F4D4171" w14:textId="77777777" w:rsidR="003F68B9" w:rsidRPr="00B24B84" w:rsidRDefault="003F68B9" w:rsidP="003F68B9">
      <w:pPr>
        <w:spacing w:before="240" w:after="120"/>
        <w:ind w:left="255"/>
        <w:rPr>
          <w:b/>
          <w:sz w:val="24"/>
          <w:szCs w:val="24"/>
        </w:rPr>
      </w:pPr>
      <w:r>
        <w:tab/>
      </w:r>
      <w:r>
        <w:tab/>
      </w:r>
      <w:r w:rsidRPr="00AB06F2">
        <w:rPr>
          <w:b/>
          <w:sz w:val="24"/>
          <w:szCs w:val="24"/>
        </w:rPr>
        <w:t xml:space="preserve">Note by </w:t>
      </w:r>
      <w:r w:rsidR="00FD172E" w:rsidRPr="00FD172E">
        <w:rPr>
          <w:b/>
          <w:sz w:val="24"/>
          <w:szCs w:val="24"/>
        </w:rPr>
        <w:t>[</w:t>
      </w:r>
      <w:r w:rsidR="00941906">
        <w:rPr>
          <w:b/>
          <w:sz w:val="24"/>
          <w:szCs w:val="24"/>
        </w:rPr>
        <w:t xml:space="preserve"> please enter </w:t>
      </w:r>
      <w:r w:rsidR="00FD172E" w:rsidRPr="00FD172E">
        <w:rPr>
          <w:b/>
          <w:sz w:val="24"/>
          <w:szCs w:val="24"/>
        </w:rPr>
        <w:t>name of organization]</w:t>
      </w:r>
      <w:r w:rsidR="00FD172E" w:rsidRPr="00FD172E">
        <w:rPr>
          <w:b/>
          <w:bCs/>
          <w:sz w:val="24"/>
          <w:szCs w:val="24"/>
        </w:rPr>
        <w:t xml:space="preserve"> </w:t>
      </w:r>
      <w:r w:rsidR="00FD172E">
        <w:rPr>
          <w:b/>
          <w:bCs/>
          <w:sz w:val="24"/>
          <w:szCs w:val="24"/>
        </w:rPr>
        <w:t>…</w:t>
      </w:r>
      <w:r w:rsidR="00FD172E" w:rsidRPr="00FD172E">
        <w:rPr>
          <w:b/>
          <w:bCs/>
          <w:sz w:val="24"/>
          <w:szCs w:val="24"/>
        </w:rPr>
        <w:t>*</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891"/>
      </w:tblGrid>
      <w:tr w:rsidR="003F68B9" w14:paraId="52D322D3" w14:textId="77777777" w:rsidTr="00D25DD9">
        <w:trPr>
          <w:trHeight w:val="1833"/>
          <w:jc w:val="center"/>
        </w:trPr>
        <w:tc>
          <w:tcPr>
            <w:tcW w:w="9891" w:type="dxa"/>
            <w:shd w:val="clear" w:color="auto" w:fill="auto"/>
          </w:tcPr>
          <w:permEnd w:id="2125817562"/>
          <w:p w14:paraId="2B9EE907" w14:textId="144CBDF3" w:rsidR="003F68B9" w:rsidRDefault="0063161C" w:rsidP="00C774CD">
            <w:pPr>
              <w:spacing w:before="240" w:after="120"/>
              <w:ind w:left="255"/>
              <w:rPr>
                <w:i/>
                <w:iCs/>
                <w:sz w:val="24"/>
                <w:szCs w:val="24"/>
              </w:rPr>
            </w:pPr>
            <w:r>
              <w:rPr>
                <w:i/>
                <w:iCs/>
                <w:sz w:val="24"/>
                <w:szCs w:val="24"/>
              </w:rPr>
              <w:t>Summary</w:t>
            </w:r>
          </w:p>
          <w:p w14:paraId="17FADDEE" w14:textId="719109CB" w:rsidR="00D25DD9" w:rsidRDefault="00D25DD9" w:rsidP="00D25DD9">
            <w:pPr>
              <w:pStyle w:val="Text"/>
              <w:numPr>
                <w:ilvl w:val="0"/>
                <w:numId w:val="0"/>
              </w:numPr>
              <w:ind w:left="1080"/>
            </w:pPr>
            <w:permStart w:id="841115946" w:edGrp="everyone"/>
            <w:r>
              <w:t>Please enter a short abstract (approx. 200 words) giving the main ideas, conclusions and relevance to meeting participants.</w:t>
            </w:r>
            <w:permEnd w:id="841115946"/>
          </w:p>
          <w:p w14:paraId="18FE30D7" w14:textId="77777777" w:rsidR="00D25DD9" w:rsidRDefault="00D25DD9" w:rsidP="00D25DD9">
            <w:pPr>
              <w:pStyle w:val="Text"/>
              <w:numPr>
                <w:ilvl w:val="0"/>
                <w:numId w:val="0"/>
              </w:numPr>
              <w:ind w:left="1080"/>
            </w:pPr>
          </w:p>
          <w:p w14:paraId="6E6F22BD" w14:textId="77777777" w:rsidR="00D25DD9" w:rsidRDefault="00D25DD9" w:rsidP="00D25DD9">
            <w:pPr>
              <w:pStyle w:val="Text"/>
              <w:numPr>
                <w:ilvl w:val="0"/>
                <w:numId w:val="0"/>
              </w:numPr>
              <w:ind w:left="1080"/>
            </w:pPr>
          </w:p>
          <w:p w14:paraId="35C7A4F0" w14:textId="77777777" w:rsidR="00D25DD9" w:rsidRDefault="00D25DD9" w:rsidP="00D25DD9">
            <w:pPr>
              <w:pStyle w:val="Text"/>
              <w:numPr>
                <w:ilvl w:val="0"/>
                <w:numId w:val="0"/>
              </w:numPr>
              <w:ind w:left="1080"/>
            </w:pPr>
          </w:p>
          <w:p w14:paraId="74E3BC2A" w14:textId="77777777" w:rsidR="00D25DD9" w:rsidRDefault="00D25DD9" w:rsidP="00D25DD9">
            <w:pPr>
              <w:pStyle w:val="Text"/>
              <w:numPr>
                <w:ilvl w:val="0"/>
                <w:numId w:val="0"/>
              </w:numPr>
            </w:pPr>
          </w:p>
          <w:p w14:paraId="01D49134" w14:textId="5FB68447" w:rsidR="00D25DD9" w:rsidRPr="00D25DD9" w:rsidRDefault="00D25DD9" w:rsidP="00D25DD9">
            <w:pPr>
              <w:pStyle w:val="Text"/>
              <w:numPr>
                <w:ilvl w:val="0"/>
                <w:numId w:val="0"/>
              </w:numPr>
            </w:pPr>
          </w:p>
        </w:tc>
      </w:tr>
    </w:tbl>
    <w:p w14:paraId="2D9285F2" w14:textId="77777777" w:rsidR="00701D8E" w:rsidRDefault="00701D8E" w:rsidP="004876AC">
      <w:pPr>
        <w:pStyle w:val="SingleTxtG"/>
      </w:pPr>
    </w:p>
    <w:p w14:paraId="69295919" w14:textId="77777777" w:rsidR="00701D8E" w:rsidRDefault="00482041" w:rsidP="004D368B">
      <w:pPr>
        <w:pStyle w:val="Heading1"/>
      </w:pPr>
      <w:r>
        <w:lastRenderedPageBreak/>
        <w:tab/>
      </w:r>
      <w:permStart w:id="982006388" w:edGrp="everyone"/>
      <w:r w:rsidR="00701D8E" w:rsidRPr="004D368B">
        <w:t>Heading</w:t>
      </w:r>
      <w:r w:rsidR="00701D8E" w:rsidRPr="00664795">
        <w:t xml:space="preserve"> 1</w:t>
      </w:r>
    </w:p>
    <w:p w14:paraId="724BF928" w14:textId="70E46A3D" w:rsidR="00CB480E" w:rsidRDefault="0094525B" w:rsidP="00CB480E">
      <w:pPr>
        <w:pStyle w:val="Text"/>
      </w:pPr>
      <w:r>
        <w:t>Delete these instructions and add your own text.</w:t>
      </w:r>
    </w:p>
    <w:p w14:paraId="2F60CC08" w14:textId="27D027C9" w:rsidR="00257007" w:rsidRDefault="00133146" w:rsidP="00CB480E">
      <w:pPr>
        <w:pStyle w:val="Text"/>
      </w:pPr>
      <w:r>
        <w:t>Please add as many headings and sub-headings as you need</w:t>
      </w:r>
      <w:r w:rsidR="00257007">
        <w:t xml:space="preserve">, </w:t>
      </w:r>
      <w:r w:rsidR="00257007" w:rsidRPr="00257007">
        <w:rPr>
          <w:b/>
          <w:bCs/>
        </w:rPr>
        <w:t xml:space="preserve">maintaining the </w:t>
      </w:r>
      <w:r w:rsidR="00257007">
        <w:rPr>
          <w:b/>
          <w:bCs/>
        </w:rPr>
        <w:t xml:space="preserve">font, </w:t>
      </w:r>
      <w:r w:rsidR="00257007" w:rsidRPr="00257007">
        <w:rPr>
          <w:b/>
          <w:bCs/>
        </w:rPr>
        <w:t>styles, formats and numbering conventions used in this template</w:t>
      </w:r>
      <w:r>
        <w:t xml:space="preserve">. </w:t>
      </w:r>
    </w:p>
    <w:p w14:paraId="4379C2E9" w14:textId="45C3F47E" w:rsidR="00257007" w:rsidRDefault="00257007" w:rsidP="00CB480E">
      <w:pPr>
        <w:pStyle w:val="Text"/>
      </w:pPr>
      <w:r>
        <w:t>Section I should be Introduction and the final section should be Conclusion</w:t>
      </w:r>
    </w:p>
    <w:p w14:paraId="67A27501" w14:textId="05CC9954" w:rsidR="00133146" w:rsidRDefault="00133146" w:rsidP="00CB480E">
      <w:pPr>
        <w:pStyle w:val="Text"/>
      </w:pPr>
      <w:r>
        <w:t xml:space="preserve">Papers </w:t>
      </w:r>
      <w:r w:rsidR="00257007">
        <w:t>must</w:t>
      </w:r>
      <w:r>
        <w:t xml:space="preserve"> not exceed 1</w:t>
      </w:r>
      <w:r w:rsidR="00257007">
        <w:t>5</w:t>
      </w:r>
      <w:r>
        <w:t xml:space="preserve"> pages</w:t>
      </w:r>
      <w:r w:rsidR="00257007">
        <w:t xml:space="preserve"> including all tables, charts, figures etc. and reference lists or other annexes. More concise papers are strongly recommended.</w:t>
      </w:r>
    </w:p>
    <w:p w14:paraId="111AD3A8" w14:textId="1810EE17" w:rsidR="00257007" w:rsidRDefault="00257007" w:rsidP="00CB480E">
      <w:pPr>
        <w:pStyle w:val="Text"/>
      </w:pPr>
      <w:r>
        <w:t>Please number all tables, graphs and figures and give each one a title.</w:t>
      </w:r>
    </w:p>
    <w:p w14:paraId="6C312833" w14:textId="5CA08561" w:rsidR="00257007" w:rsidRDefault="00257007" w:rsidP="00CB480E">
      <w:pPr>
        <w:pStyle w:val="Text"/>
      </w:pPr>
      <w:r>
        <w:t>All figures containing text must be provided in an editable format for translation purposes. You may include editable versions directly in your paper or send them to the secretariat as attachments.</w:t>
      </w:r>
    </w:p>
    <w:p w14:paraId="1529C384" w14:textId="72E84FB4" w:rsidR="00257007" w:rsidRDefault="00257007" w:rsidP="00CB480E">
      <w:pPr>
        <w:pStyle w:val="Text"/>
      </w:pPr>
      <w:r>
        <w:t>All acronyms and abbreviations should be spelled out in full the first time they are used,</w:t>
      </w:r>
      <w:r w:rsidR="0094525B">
        <w:t xml:space="preserve"> followed by the acronym in parentheses,</w:t>
      </w:r>
      <w:r>
        <w:t xml:space="preserve"> e.g. United Nations Economic Commission for Europe (UNECE).</w:t>
      </w:r>
    </w:p>
    <w:p w14:paraId="4ECF0A86" w14:textId="7252E102" w:rsidR="003B726F" w:rsidRPr="003B726F" w:rsidRDefault="003B726F" w:rsidP="003B726F">
      <w:pPr>
        <w:pStyle w:val="Text"/>
      </w:pPr>
      <w:r w:rsidRPr="0063161C">
        <w:rPr>
          <w:b/>
          <w:bCs/>
        </w:rPr>
        <w:t>Authors must ensure that any images use</w:t>
      </w:r>
      <w:r w:rsidR="0063161C" w:rsidRPr="0063161C">
        <w:rPr>
          <w:b/>
          <w:bCs/>
        </w:rPr>
        <w:t>d</w:t>
      </w:r>
      <w:r w:rsidRPr="0063161C">
        <w:rPr>
          <w:b/>
          <w:bCs/>
        </w:rPr>
        <w:t xml:space="preserve"> in their papers are obtained in accordance with copyright regulations and must give credit where applicable</w:t>
      </w:r>
      <w:r w:rsidRPr="003B726F">
        <w:t xml:space="preserve">. </w:t>
      </w:r>
    </w:p>
    <w:p w14:paraId="5E6FA2C5" w14:textId="77777777" w:rsidR="00701D8E" w:rsidRPr="00482041" w:rsidRDefault="00701D8E" w:rsidP="004D368B">
      <w:pPr>
        <w:pStyle w:val="Heading2"/>
      </w:pPr>
      <w:r w:rsidRPr="004D368B">
        <w:t>Heading</w:t>
      </w:r>
      <w:r w:rsidRPr="00482041">
        <w:t xml:space="preserve"> 2</w:t>
      </w:r>
    </w:p>
    <w:p w14:paraId="7BC43F9F" w14:textId="77777777" w:rsidR="00CB480E" w:rsidRPr="00CB480E" w:rsidRDefault="00CB480E" w:rsidP="00CB480E">
      <w:pPr>
        <w:pStyle w:val="Text"/>
      </w:pPr>
      <w:r w:rsidRPr="00CB480E">
        <w:t>Text</w:t>
      </w:r>
    </w:p>
    <w:p w14:paraId="32C9B1B8" w14:textId="77777777" w:rsidR="00701D8E" w:rsidRPr="004D368B" w:rsidRDefault="00701D8E" w:rsidP="004D368B">
      <w:pPr>
        <w:pStyle w:val="Heading3"/>
      </w:pPr>
      <w:r w:rsidRPr="004D368B">
        <w:t>Heading 3</w:t>
      </w:r>
    </w:p>
    <w:p w14:paraId="7EB3BC87" w14:textId="77777777" w:rsidR="00C27E16" w:rsidRDefault="00C27E16" w:rsidP="00CB480E">
      <w:pPr>
        <w:pStyle w:val="Text"/>
      </w:pPr>
      <w:r>
        <w:t>Text</w:t>
      </w:r>
    </w:p>
    <w:p w14:paraId="50547B55" w14:textId="77777777" w:rsidR="00701D8E" w:rsidRDefault="00C27E16" w:rsidP="00CB480E">
      <w:pPr>
        <w:pStyle w:val="Text"/>
      </w:pPr>
      <w:r w:rsidRPr="00CB480E">
        <w:t>Text</w:t>
      </w:r>
    </w:p>
    <w:p w14:paraId="52044797" w14:textId="0706FCA2" w:rsidR="00701D8E" w:rsidRDefault="00133146" w:rsidP="0094525B">
      <w:pPr>
        <w:pStyle w:val="Heading4"/>
      </w:pPr>
      <w:r w:rsidRPr="00133146">
        <w:t>Heading 4</w:t>
      </w:r>
    </w:p>
    <w:p w14:paraId="20FB3B90" w14:textId="77777777" w:rsidR="00257007" w:rsidRDefault="00257007" w:rsidP="00257007">
      <w:pPr>
        <w:pStyle w:val="Text"/>
        <w:numPr>
          <w:ilvl w:val="0"/>
          <w:numId w:val="0"/>
        </w:numPr>
        <w:ind w:left="1134"/>
        <w:rPr>
          <w:sz w:val="24"/>
          <w:szCs w:val="24"/>
        </w:rPr>
      </w:pPr>
      <w:r>
        <w:rPr>
          <w:sz w:val="24"/>
          <w:szCs w:val="24"/>
        </w:rPr>
        <w:t>Table 1</w:t>
      </w:r>
      <w:r>
        <w:rPr>
          <w:sz w:val="24"/>
          <w:szCs w:val="24"/>
        </w:rPr>
        <w:br/>
        <w:t>Name of table</w:t>
      </w:r>
    </w:p>
    <w:p w14:paraId="6128D2A9" w14:textId="77777777" w:rsidR="00257007" w:rsidRDefault="00257007" w:rsidP="00257007">
      <w:pPr>
        <w:pStyle w:val="Text"/>
        <w:numPr>
          <w:ilvl w:val="0"/>
          <w:numId w:val="0"/>
        </w:numPr>
        <w:ind w:left="1134"/>
        <w:rPr>
          <w:sz w:val="24"/>
          <w:szCs w:val="24"/>
        </w:rPr>
      </w:pPr>
      <w:r>
        <w:rPr>
          <w:sz w:val="24"/>
          <w:szCs w:val="24"/>
        </w:rPr>
        <w:t>Graph 1</w:t>
      </w:r>
      <w:r>
        <w:rPr>
          <w:sz w:val="24"/>
          <w:szCs w:val="24"/>
        </w:rPr>
        <w:br/>
        <w:t>Name of graph</w:t>
      </w:r>
    </w:p>
    <w:p w14:paraId="762684F1" w14:textId="77777777" w:rsidR="00257007" w:rsidRPr="00A61FBD" w:rsidRDefault="00257007" w:rsidP="00257007">
      <w:pPr>
        <w:pStyle w:val="Text"/>
        <w:numPr>
          <w:ilvl w:val="0"/>
          <w:numId w:val="0"/>
        </w:numPr>
        <w:ind w:left="1134"/>
        <w:rPr>
          <w:sz w:val="24"/>
          <w:szCs w:val="24"/>
          <w:lang w:val="en-US"/>
        </w:rPr>
      </w:pPr>
      <w:r>
        <w:rPr>
          <w:sz w:val="24"/>
          <w:szCs w:val="24"/>
        </w:rPr>
        <w:t>Figure 1</w:t>
      </w:r>
      <w:r>
        <w:rPr>
          <w:sz w:val="24"/>
          <w:szCs w:val="24"/>
        </w:rPr>
        <w:br/>
        <w:t>Name of figure</w:t>
      </w:r>
    </w:p>
    <w:p w14:paraId="4340C013" w14:textId="77777777" w:rsidR="00CA340A" w:rsidRDefault="00CA340A" w:rsidP="004876AC">
      <w:pPr>
        <w:pStyle w:val="SingleTxtG"/>
      </w:pPr>
    </w:p>
    <w:permEnd w:id="982006388"/>
    <w:p w14:paraId="608909C1" w14:textId="0F890F66" w:rsidR="0061604B" w:rsidRPr="0061604B" w:rsidRDefault="0061604B" w:rsidP="0061604B">
      <w:pPr>
        <w:pStyle w:val="SingleTxtG"/>
        <w:spacing w:before="240" w:after="0"/>
        <w:jc w:val="center"/>
        <w:rPr>
          <w:u w:val="single"/>
        </w:rPr>
      </w:pPr>
      <w:r>
        <w:rPr>
          <w:u w:val="single"/>
        </w:rPr>
        <w:tab/>
      </w:r>
      <w:r>
        <w:rPr>
          <w:u w:val="single"/>
        </w:rPr>
        <w:tab/>
      </w:r>
    </w:p>
    <w:sectPr w:rsidR="0061604B" w:rsidRPr="0061604B" w:rsidSect="003F68B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6320" w14:textId="77777777" w:rsidR="00DA7396" w:rsidRDefault="00DA7396"/>
    <w:p w14:paraId="2C05BBDC" w14:textId="77777777" w:rsidR="00DA7396" w:rsidRDefault="00DA7396"/>
  </w:endnote>
  <w:endnote w:type="continuationSeparator" w:id="0">
    <w:p w14:paraId="17CE513D" w14:textId="77777777" w:rsidR="00DA7396" w:rsidRDefault="00DA7396"/>
    <w:p w14:paraId="610F5AD0" w14:textId="77777777" w:rsidR="00DA7396" w:rsidRDefault="00DA7396"/>
  </w:endnote>
  <w:endnote w:type="continuationNotice" w:id="1">
    <w:p w14:paraId="3685377E" w14:textId="77777777" w:rsidR="00DA7396" w:rsidRDefault="00DA7396"/>
    <w:p w14:paraId="2FAEA6CE" w14:textId="77777777" w:rsidR="00DA7396" w:rsidRDefault="00DA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3FCB" w14:textId="77777777" w:rsidR="001530F4" w:rsidRPr="003F68B9" w:rsidRDefault="001530F4" w:rsidP="003F68B9">
    <w:pPr>
      <w:pStyle w:val="Footer"/>
      <w:tabs>
        <w:tab w:val="right" w:pos="9638"/>
      </w:tabs>
      <w:rPr>
        <w:sz w:val="18"/>
      </w:rPr>
    </w:pPr>
    <w:r w:rsidRPr="003F68B9">
      <w:rPr>
        <w:b/>
        <w:sz w:val="18"/>
      </w:rPr>
      <w:fldChar w:fldCharType="begin"/>
    </w:r>
    <w:r w:rsidRPr="003F68B9">
      <w:rPr>
        <w:b/>
        <w:sz w:val="18"/>
      </w:rPr>
      <w:instrText xml:space="preserve"> PAGE  \* MERGEFORMAT </w:instrText>
    </w:r>
    <w:r w:rsidRPr="003F68B9">
      <w:rPr>
        <w:b/>
        <w:sz w:val="18"/>
      </w:rPr>
      <w:fldChar w:fldCharType="separate"/>
    </w:r>
    <w:r w:rsidR="00291949">
      <w:rPr>
        <w:b/>
        <w:noProof/>
        <w:sz w:val="18"/>
      </w:rPr>
      <w:t>2</w:t>
    </w:r>
    <w:r w:rsidRPr="003F68B9">
      <w:rPr>
        <w:b/>
        <w:sz w:val="18"/>
      </w:rPr>
      <w:fldChar w:fldCharType="end"/>
    </w:r>
    <w:r>
      <w:rPr>
        <w:sz w:val="18"/>
      </w:rPr>
      <w:tab/>
    </w:r>
  </w:p>
  <w:p w14:paraId="671B1FE4" w14:textId="77777777" w:rsidR="001530F4" w:rsidRDefault="0015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2D55" w14:textId="77777777" w:rsidR="001530F4" w:rsidRPr="003F68B9" w:rsidRDefault="001530F4" w:rsidP="003F68B9">
    <w:pPr>
      <w:pStyle w:val="Footer"/>
      <w:tabs>
        <w:tab w:val="right" w:pos="9638"/>
      </w:tabs>
      <w:rPr>
        <w:b/>
        <w:sz w:val="18"/>
      </w:rPr>
    </w:pPr>
    <w:r>
      <w:tab/>
    </w:r>
    <w:r w:rsidRPr="003F68B9">
      <w:rPr>
        <w:b/>
        <w:sz w:val="18"/>
      </w:rPr>
      <w:fldChar w:fldCharType="begin"/>
    </w:r>
    <w:r w:rsidRPr="003F68B9">
      <w:rPr>
        <w:b/>
        <w:sz w:val="18"/>
      </w:rPr>
      <w:instrText xml:space="preserve"> PAGE  \* MERGEFORMAT </w:instrText>
    </w:r>
    <w:r w:rsidRPr="003F68B9">
      <w:rPr>
        <w:b/>
        <w:sz w:val="18"/>
      </w:rPr>
      <w:fldChar w:fldCharType="separate"/>
    </w:r>
    <w:r>
      <w:rPr>
        <w:b/>
        <w:noProof/>
        <w:sz w:val="18"/>
      </w:rPr>
      <w:t>3</w:t>
    </w:r>
    <w:r w:rsidRPr="003F68B9">
      <w:rPr>
        <w:b/>
        <w:sz w:val="18"/>
      </w:rPr>
      <w:fldChar w:fldCharType="end"/>
    </w:r>
  </w:p>
  <w:p w14:paraId="0E77DF03" w14:textId="77777777" w:rsidR="001530F4" w:rsidRDefault="00153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5EBA" w14:textId="6C0C215C" w:rsidR="001530F4" w:rsidRDefault="001530F4" w:rsidP="004876AC">
    <w:pPr>
      <w:pStyle w:val="Footer"/>
      <w:rPr>
        <w:rStyle w:val="FooterChar"/>
      </w:rPr>
    </w:pPr>
    <w:r>
      <w:rPr>
        <w:lang w:val="en-US"/>
      </w:rPr>
      <w:tab/>
      <w:t>*</w:t>
    </w:r>
    <w:r w:rsidRPr="00C34816">
      <w:rPr>
        <w:rStyle w:val="FooterChar"/>
      </w:rPr>
      <w:t>Prepared b</w:t>
    </w:r>
    <w:r w:rsidR="00257007">
      <w:rPr>
        <w:rStyle w:val="FooterChar"/>
      </w:rPr>
      <w:t xml:space="preserve">y </w:t>
    </w:r>
    <w:r w:rsidRPr="00C34816">
      <w:rPr>
        <w:rStyle w:val="FooterChar"/>
      </w:rPr>
      <w:t xml:space="preserve"> </w:t>
    </w:r>
    <w:permStart w:id="977547224" w:edGrp="everyone"/>
    <w:r w:rsidRPr="00C34816">
      <w:rPr>
        <w:rStyle w:val="FooterChar"/>
      </w:rPr>
      <w:t>…  (please enter author names)</w:t>
    </w:r>
    <w:permEnd w:id="977547224"/>
  </w:p>
  <w:p w14:paraId="26FACCFB" w14:textId="77777777" w:rsidR="00712E18" w:rsidRDefault="00712E18" w:rsidP="004876AC">
    <w:pPr>
      <w:pStyle w:val="Footer"/>
      <w:rPr>
        <w:rStyle w:val="FooterChar"/>
      </w:rPr>
    </w:pPr>
  </w:p>
  <w:p w14:paraId="7E9670A1" w14:textId="77777777" w:rsidR="00712E18" w:rsidRPr="00C34816" w:rsidRDefault="00712E18" w:rsidP="00712E18">
    <w:pPr>
      <w:pStyle w:val="Footer"/>
      <w:rPr>
        <w:rStyle w:val="FooterChar"/>
      </w:rPr>
    </w:pPr>
    <w:r>
      <w:rPr>
        <w:rStyle w:val="FooterChar"/>
      </w:rPr>
      <w:t>NOTE: The designations employed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C6AD" w14:textId="77777777" w:rsidR="00DA7396" w:rsidRPr="000B175B" w:rsidRDefault="00DA7396" w:rsidP="000B175B">
      <w:pPr>
        <w:tabs>
          <w:tab w:val="right" w:pos="2155"/>
        </w:tabs>
        <w:spacing w:after="80"/>
        <w:ind w:left="680"/>
        <w:rPr>
          <w:u w:val="single"/>
        </w:rPr>
      </w:pPr>
      <w:r>
        <w:rPr>
          <w:u w:val="single"/>
        </w:rPr>
        <w:tab/>
      </w:r>
    </w:p>
    <w:p w14:paraId="3CA79884" w14:textId="77777777" w:rsidR="00DA7396" w:rsidRDefault="00DA7396"/>
  </w:footnote>
  <w:footnote w:type="continuationSeparator" w:id="0">
    <w:p w14:paraId="0DCBD42D" w14:textId="77777777" w:rsidR="00DA7396" w:rsidRPr="00FC68B7" w:rsidRDefault="00DA7396" w:rsidP="00FC68B7">
      <w:pPr>
        <w:tabs>
          <w:tab w:val="left" w:pos="2155"/>
        </w:tabs>
        <w:spacing w:after="80"/>
        <w:ind w:left="680"/>
        <w:rPr>
          <w:u w:val="single"/>
        </w:rPr>
      </w:pPr>
      <w:r>
        <w:rPr>
          <w:u w:val="single"/>
        </w:rPr>
        <w:tab/>
      </w:r>
    </w:p>
    <w:p w14:paraId="5F9776CC" w14:textId="77777777" w:rsidR="00DA7396" w:rsidRDefault="00DA7396"/>
  </w:footnote>
  <w:footnote w:type="continuationNotice" w:id="1">
    <w:p w14:paraId="56BD371F" w14:textId="77777777" w:rsidR="00DA7396" w:rsidRDefault="00DA7396"/>
    <w:p w14:paraId="33F8735C" w14:textId="77777777" w:rsidR="00DA7396" w:rsidRDefault="00DA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91A3" w14:textId="77777777" w:rsidR="001530F4" w:rsidRPr="00544572" w:rsidRDefault="001530F4">
    <w:pPr>
      <w:pStyle w:val="Header"/>
      <w:rPr>
        <w:lang w:val="en-US"/>
      </w:rPr>
    </w:pPr>
    <w:r>
      <w:rPr>
        <w:lang w:val="en-US"/>
      </w:rPr>
      <w:t xml:space="preserve">Working paper x </w:t>
    </w:r>
  </w:p>
  <w:p w14:paraId="6FDF1864" w14:textId="77777777" w:rsidR="001530F4" w:rsidRDefault="00153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1EEA" w14:textId="2EFA0C81" w:rsidR="001530F4" w:rsidRPr="00544572" w:rsidRDefault="001530F4" w:rsidP="00544572">
    <w:pPr>
      <w:pStyle w:val="Header"/>
      <w:jc w:val="right"/>
      <w:rPr>
        <w:lang w:val="en-US"/>
      </w:rPr>
    </w:pPr>
    <w:r w:rsidRPr="00544572">
      <w:rPr>
        <w:lang w:val="en-US"/>
      </w:rPr>
      <w:t>Working paper</w:t>
    </w:r>
    <w:r w:rsidR="00B35AAB">
      <w:rPr>
        <w:lang w:val="en-US"/>
      </w:rPr>
      <w:t xml:space="preserve"> x</w:t>
    </w:r>
    <w:r w:rsidRPr="00544572">
      <w:rPr>
        <w:lang w:val="en-US"/>
      </w:rPr>
      <w:t xml:space="preserve"> </w:t>
    </w:r>
  </w:p>
  <w:p w14:paraId="4353C216" w14:textId="77777777" w:rsidR="001530F4" w:rsidRDefault="00153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84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983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03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AEB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49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43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FC1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C4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B7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4C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000AC"/>
    <w:multiLevelType w:val="hybridMultilevel"/>
    <w:tmpl w:val="B7E429A8"/>
    <w:lvl w:ilvl="0" w:tplc="94A2815A">
      <w:start w:val="1"/>
      <w:numFmt w:val="decimal"/>
      <w:pStyle w:val="BodyText"/>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257DB"/>
    <w:multiLevelType w:val="hybridMultilevel"/>
    <w:tmpl w:val="8012C08A"/>
    <w:lvl w:ilvl="0" w:tplc="3E1AE2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70B07"/>
    <w:multiLevelType w:val="hybridMultilevel"/>
    <w:tmpl w:val="83AA8BB4"/>
    <w:lvl w:ilvl="0" w:tplc="27D2080E">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132355B8"/>
    <w:multiLevelType w:val="hybridMultilevel"/>
    <w:tmpl w:val="B2388462"/>
    <w:lvl w:ilvl="0" w:tplc="229AE196">
      <w:start w:val="1"/>
      <w:numFmt w:val="upp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C175D"/>
    <w:multiLevelType w:val="hybridMultilevel"/>
    <w:tmpl w:val="0B7AB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52BCD"/>
    <w:multiLevelType w:val="hybridMultilevel"/>
    <w:tmpl w:val="7F58C8EA"/>
    <w:lvl w:ilvl="0" w:tplc="60922EE4">
      <w:start w:val="1"/>
      <w:numFmt w:val="upperLetter"/>
      <w:lvlText w:val="%1."/>
      <w:lvlJc w:val="left"/>
      <w:pPr>
        <w:tabs>
          <w:tab w:val="num" w:pos="1065"/>
        </w:tabs>
        <w:ind w:left="1065" w:hanging="360"/>
      </w:pPr>
      <w:rPr>
        <w:rFonts w:hint="default"/>
        <w:sz w:val="18"/>
        <w:szCs w:val="18"/>
      </w:rPr>
    </w:lvl>
    <w:lvl w:ilvl="1" w:tplc="0C0A0019">
      <w:start w:val="1"/>
      <w:numFmt w:val="lowerLetter"/>
      <w:lvlText w:val="%2."/>
      <w:lvlJc w:val="left"/>
      <w:pPr>
        <w:tabs>
          <w:tab w:val="num" w:pos="1785"/>
        </w:tabs>
        <w:ind w:left="1785" w:hanging="360"/>
      </w:pPr>
    </w:lvl>
    <w:lvl w:ilvl="2" w:tplc="95264A42">
      <w:start w:val="1"/>
      <w:numFmt w:val="bullet"/>
      <w:lvlText w:val="-"/>
      <w:lvlJc w:val="left"/>
      <w:pPr>
        <w:tabs>
          <w:tab w:val="num" w:pos="2685"/>
        </w:tabs>
        <w:ind w:left="2685" w:hanging="360"/>
      </w:pPr>
      <w:rPr>
        <w:rFonts w:ascii="Univers" w:eastAsia="Times New Roman" w:hAnsi="Univers" w:cs="Univers" w:hint="default"/>
        <w:sz w:val="24"/>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1D7D7B60"/>
    <w:multiLevelType w:val="hybridMultilevel"/>
    <w:tmpl w:val="BA8E6D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4637C"/>
    <w:multiLevelType w:val="hybridMultilevel"/>
    <w:tmpl w:val="C95A053A"/>
    <w:lvl w:ilvl="0" w:tplc="BB1E0A2E">
      <w:start w:val="1"/>
      <w:numFmt w:val="decimal"/>
      <w:pStyle w:val="Heading3"/>
      <w:lvlText w:val="%1."/>
      <w:lvlJc w:val="left"/>
      <w:pPr>
        <w:ind w:left="720" w:hanging="363"/>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82FCA"/>
    <w:multiLevelType w:val="hybridMultilevel"/>
    <w:tmpl w:val="70723986"/>
    <w:lvl w:ilvl="0" w:tplc="8050DA90">
      <w:start w:val="5"/>
      <w:numFmt w:val="bullet"/>
      <w:lvlText w:val="-"/>
      <w:lvlJc w:val="left"/>
      <w:pPr>
        <w:tabs>
          <w:tab w:val="num" w:pos="720"/>
        </w:tabs>
        <w:ind w:left="720" w:hanging="360"/>
      </w:pPr>
      <w:rPr>
        <w:rFonts w:ascii="Univers" w:eastAsia="Times New Roman" w:hAnsi="Univers" w:cs="Times New Roman" w:hint="default"/>
        <w:i/>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133023"/>
    <w:multiLevelType w:val="hybridMultilevel"/>
    <w:tmpl w:val="E19E2DB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D774AE6"/>
    <w:multiLevelType w:val="hybridMultilevel"/>
    <w:tmpl w:val="738E9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0B23661"/>
    <w:multiLevelType w:val="hybridMultilevel"/>
    <w:tmpl w:val="3EEE9054"/>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7EA2E4B"/>
    <w:multiLevelType w:val="hybridMultilevel"/>
    <w:tmpl w:val="94C25C26"/>
    <w:lvl w:ilvl="0" w:tplc="0C7425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3C141D"/>
    <w:multiLevelType w:val="hybridMultilevel"/>
    <w:tmpl w:val="886E4656"/>
    <w:lvl w:ilvl="0" w:tplc="3E1AE28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69A2D1C"/>
    <w:multiLevelType w:val="hybridMultilevel"/>
    <w:tmpl w:val="8324828C"/>
    <w:lvl w:ilvl="0" w:tplc="0809000F">
      <w:start w:val="1"/>
      <w:numFmt w:val="decimal"/>
      <w:lvlText w:val="%1."/>
      <w:lvlJc w:val="left"/>
      <w:pPr>
        <w:ind w:left="720" w:hanging="360"/>
      </w:pPr>
    </w:lvl>
    <w:lvl w:ilvl="1" w:tplc="D6B8F06A">
      <w:start w:val="1"/>
      <w:numFmt w:val="decimal"/>
      <w:pStyle w:val="Text"/>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013372"/>
    <w:multiLevelType w:val="hybridMultilevel"/>
    <w:tmpl w:val="C30670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B022594"/>
    <w:multiLevelType w:val="hybridMultilevel"/>
    <w:tmpl w:val="CEB69666"/>
    <w:lvl w:ilvl="0" w:tplc="5EF66B72">
      <w:start w:val="1"/>
      <w:numFmt w:val="upperLetter"/>
      <w:pStyle w:val="Heading2"/>
      <w:lvlText w:val="%1."/>
      <w:lvlJc w:val="left"/>
      <w:pPr>
        <w:ind w:left="720" w:hanging="363"/>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3210D"/>
    <w:multiLevelType w:val="hybridMultilevel"/>
    <w:tmpl w:val="D902B676"/>
    <w:lvl w:ilvl="0" w:tplc="72F815EA">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87084"/>
    <w:multiLevelType w:val="hybridMultilevel"/>
    <w:tmpl w:val="90F0D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5022664">
    <w:abstractNumId w:val="1"/>
  </w:num>
  <w:num w:numId="2" w16cid:durableId="477308735">
    <w:abstractNumId w:val="0"/>
  </w:num>
  <w:num w:numId="3" w16cid:durableId="2011909470">
    <w:abstractNumId w:val="2"/>
  </w:num>
  <w:num w:numId="4" w16cid:durableId="175468259">
    <w:abstractNumId w:val="3"/>
  </w:num>
  <w:num w:numId="5" w16cid:durableId="530147085">
    <w:abstractNumId w:val="8"/>
  </w:num>
  <w:num w:numId="6" w16cid:durableId="986127900">
    <w:abstractNumId w:val="9"/>
  </w:num>
  <w:num w:numId="7" w16cid:durableId="2046831748">
    <w:abstractNumId w:val="7"/>
  </w:num>
  <w:num w:numId="8" w16cid:durableId="257758085">
    <w:abstractNumId w:val="6"/>
  </w:num>
  <w:num w:numId="9" w16cid:durableId="1820227441">
    <w:abstractNumId w:val="5"/>
  </w:num>
  <w:num w:numId="10" w16cid:durableId="1061488056">
    <w:abstractNumId w:val="4"/>
  </w:num>
  <w:num w:numId="11" w16cid:durableId="1303198467">
    <w:abstractNumId w:val="22"/>
  </w:num>
  <w:num w:numId="12" w16cid:durableId="1424491692">
    <w:abstractNumId w:val="20"/>
  </w:num>
  <w:num w:numId="13" w16cid:durableId="1999454447">
    <w:abstractNumId w:val="10"/>
  </w:num>
  <w:num w:numId="14" w16cid:durableId="1351107171">
    <w:abstractNumId w:val="16"/>
  </w:num>
  <w:num w:numId="15" w16cid:durableId="1045835341">
    <w:abstractNumId w:val="24"/>
  </w:num>
  <w:num w:numId="16" w16cid:durableId="1212572027">
    <w:abstractNumId w:val="19"/>
  </w:num>
  <w:num w:numId="17" w16cid:durableId="98916820">
    <w:abstractNumId w:val="33"/>
  </w:num>
  <w:num w:numId="18" w16cid:durableId="843711196">
    <w:abstractNumId w:val="35"/>
  </w:num>
  <w:num w:numId="19" w16cid:durableId="1622420467">
    <w:abstractNumId w:val="23"/>
  </w:num>
  <w:num w:numId="20" w16cid:durableId="121777495">
    <w:abstractNumId w:val="27"/>
  </w:num>
  <w:num w:numId="21" w16cid:durableId="503517887">
    <w:abstractNumId w:val="28"/>
  </w:num>
  <w:num w:numId="22" w16cid:durableId="2022780436">
    <w:abstractNumId w:val="15"/>
  </w:num>
  <w:num w:numId="23" w16cid:durableId="2103212319">
    <w:abstractNumId w:val="17"/>
  </w:num>
  <w:num w:numId="24" w16cid:durableId="126823984">
    <w:abstractNumId w:val="13"/>
  </w:num>
  <w:num w:numId="25" w16cid:durableId="1223633857">
    <w:abstractNumId w:val="18"/>
  </w:num>
  <w:num w:numId="26" w16cid:durableId="1132404245">
    <w:abstractNumId w:val="12"/>
  </w:num>
  <w:num w:numId="27" w16cid:durableId="1378312037">
    <w:abstractNumId w:val="29"/>
  </w:num>
  <w:num w:numId="28" w16cid:durableId="1637837862">
    <w:abstractNumId w:val="11"/>
  </w:num>
  <w:num w:numId="29" w16cid:durableId="617689070">
    <w:abstractNumId w:val="31"/>
  </w:num>
  <w:num w:numId="30" w16cid:durableId="1940943581">
    <w:abstractNumId w:val="26"/>
  </w:num>
  <w:num w:numId="31" w16cid:durableId="144126648">
    <w:abstractNumId w:val="36"/>
  </w:num>
  <w:num w:numId="32" w16cid:durableId="347147313">
    <w:abstractNumId w:val="30"/>
  </w:num>
  <w:num w:numId="33" w16cid:durableId="1303003001">
    <w:abstractNumId w:val="14"/>
  </w:num>
  <w:num w:numId="34" w16cid:durableId="976758620">
    <w:abstractNumId w:val="32"/>
  </w:num>
  <w:num w:numId="35" w16cid:durableId="1384669016">
    <w:abstractNumId w:val="21"/>
  </w:num>
  <w:num w:numId="36" w16cid:durableId="1006708940">
    <w:abstractNumId w:val="34"/>
  </w:num>
  <w:num w:numId="37" w16cid:durableId="29263943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5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B624" w:allStyles="0" w:customStyles="0" w:latentStyles="1" w:stylesInUse="0" w:headingStyles="1" w:numberingStyles="0" w:tableStyles="0" w:directFormattingOnRuns="0" w:directFormattingOnParagraphs="1" w:directFormattingOnNumbering="1" w:directFormattingOnTables="0" w:clearFormatting="1" w:top3HeadingStyles="1" w:visibleStyles="0" w:alternateStyleNames="1"/>
  <w:stylePaneSortMethod w:val="0000"/>
  <w:documentProtection w:edit="readOnly" w:formatting="1" w:enforcement="0"/>
  <w:autoFormatOverrid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FE"/>
    <w:rsid w:val="00002A7D"/>
    <w:rsid w:val="000038A8"/>
    <w:rsid w:val="00006790"/>
    <w:rsid w:val="00022532"/>
    <w:rsid w:val="00027624"/>
    <w:rsid w:val="00031C7D"/>
    <w:rsid w:val="000367BD"/>
    <w:rsid w:val="00050F6B"/>
    <w:rsid w:val="000661ED"/>
    <w:rsid w:val="000678CD"/>
    <w:rsid w:val="00072C8C"/>
    <w:rsid w:val="00081CE0"/>
    <w:rsid w:val="00084D30"/>
    <w:rsid w:val="00090320"/>
    <w:rsid w:val="000931C0"/>
    <w:rsid w:val="000A2E09"/>
    <w:rsid w:val="000A37CB"/>
    <w:rsid w:val="000B175B"/>
    <w:rsid w:val="000B3A0F"/>
    <w:rsid w:val="000D0E39"/>
    <w:rsid w:val="000E0415"/>
    <w:rsid w:val="000F7715"/>
    <w:rsid w:val="00133146"/>
    <w:rsid w:val="001530F4"/>
    <w:rsid w:val="00156B99"/>
    <w:rsid w:val="00166124"/>
    <w:rsid w:val="00167F36"/>
    <w:rsid w:val="001704AC"/>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007"/>
    <w:rsid w:val="00257CAC"/>
    <w:rsid w:val="002613F0"/>
    <w:rsid w:val="0027237A"/>
    <w:rsid w:val="0028302C"/>
    <w:rsid w:val="00291949"/>
    <w:rsid w:val="002974A1"/>
    <w:rsid w:val="002974E9"/>
    <w:rsid w:val="002A7F94"/>
    <w:rsid w:val="002B109A"/>
    <w:rsid w:val="002C6D45"/>
    <w:rsid w:val="002D6E53"/>
    <w:rsid w:val="002F046D"/>
    <w:rsid w:val="002F49DA"/>
    <w:rsid w:val="00301764"/>
    <w:rsid w:val="003229D8"/>
    <w:rsid w:val="003233C3"/>
    <w:rsid w:val="00336C97"/>
    <w:rsid w:val="00337F88"/>
    <w:rsid w:val="00337FB8"/>
    <w:rsid w:val="00342432"/>
    <w:rsid w:val="0035223F"/>
    <w:rsid w:val="00352D4B"/>
    <w:rsid w:val="0035638C"/>
    <w:rsid w:val="00356728"/>
    <w:rsid w:val="003672C4"/>
    <w:rsid w:val="003A46BB"/>
    <w:rsid w:val="003A4EC7"/>
    <w:rsid w:val="003A7295"/>
    <w:rsid w:val="003A783F"/>
    <w:rsid w:val="003B1F60"/>
    <w:rsid w:val="003B726F"/>
    <w:rsid w:val="003C2CC4"/>
    <w:rsid w:val="003D4B23"/>
    <w:rsid w:val="003E278A"/>
    <w:rsid w:val="003E2ECE"/>
    <w:rsid w:val="003F68B9"/>
    <w:rsid w:val="00413520"/>
    <w:rsid w:val="004325CB"/>
    <w:rsid w:val="00440A07"/>
    <w:rsid w:val="0044214D"/>
    <w:rsid w:val="00462880"/>
    <w:rsid w:val="00476F24"/>
    <w:rsid w:val="00482041"/>
    <w:rsid w:val="004876AC"/>
    <w:rsid w:val="004C55B0"/>
    <w:rsid w:val="004D368B"/>
    <w:rsid w:val="004F6BA0"/>
    <w:rsid w:val="00503BEA"/>
    <w:rsid w:val="00511975"/>
    <w:rsid w:val="00533616"/>
    <w:rsid w:val="00535ABA"/>
    <w:rsid w:val="0053768B"/>
    <w:rsid w:val="005420F2"/>
    <w:rsid w:val="0054285C"/>
    <w:rsid w:val="00544572"/>
    <w:rsid w:val="00557D2B"/>
    <w:rsid w:val="00574558"/>
    <w:rsid w:val="00584173"/>
    <w:rsid w:val="00595520"/>
    <w:rsid w:val="005A44B9"/>
    <w:rsid w:val="005B1BA0"/>
    <w:rsid w:val="005B3DB3"/>
    <w:rsid w:val="005D15CA"/>
    <w:rsid w:val="005F3066"/>
    <w:rsid w:val="005F3E61"/>
    <w:rsid w:val="00604DDD"/>
    <w:rsid w:val="006115CC"/>
    <w:rsid w:val="00611FC4"/>
    <w:rsid w:val="0061604B"/>
    <w:rsid w:val="006176FB"/>
    <w:rsid w:val="00630FCB"/>
    <w:rsid w:val="0063161C"/>
    <w:rsid w:val="00640B26"/>
    <w:rsid w:val="00664795"/>
    <w:rsid w:val="006770B2"/>
    <w:rsid w:val="00686172"/>
    <w:rsid w:val="006940E1"/>
    <w:rsid w:val="006A3C72"/>
    <w:rsid w:val="006A7392"/>
    <w:rsid w:val="006B03A1"/>
    <w:rsid w:val="006B3EEA"/>
    <w:rsid w:val="006B67D9"/>
    <w:rsid w:val="006C5535"/>
    <w:rsid w:val="006D0589"/>
    <w:rsid w:val="006E564B"/>
    <w:rsid w:val="006E7154"/>
    <w:rsid w:val="007003CD"/>
    <w:rsid w:val="00701D8E"/>
    <w:rsid w:val="00703892"/>
    <w:rsid w:val="0070701E"/>
    <w:rsid w:val="00712E18"/>
    <w:rsid w:val="0072632A"/>
    <w:rsid w:val="007358E8"/>
    <w:rsid w:val="00736ECE"/>
    <w:rsid w:val="0074533B"/>
    <w:rsid w:val="007643BC"/>
    <w:rsid w:val="0078107A"/>
    <w:rsid w:val="00783966"/>
    <w:rsid w:val="007959FE"/>
    <w:rsid w:val="007A0CF1"/>
    <w:rsid w:val="007A1526"/>
    <w:rsid w:val="007A1F26"/>
    <w:rsid w:val="007B6BA5"/>
    <w:rsid w:val="007C3390"/>
    <w:rsid w:val="007C42D8"/>
    <w:rsid w:val="007C4F4B"/>
    <w:rsid w:val="007D2ECB"/>
    <w:rsid w:val="007D7362"/>
    <w:rsid w:val="007F5CE2"/>
    <w:rsid w:val="007F6611"/>
    <w:rsid w:val="00810BAC"/>
    <w:rsid w:val="008175E9"/>
    <w:rsid w:val="008242D7"/>
    <w:rsid w:val="0082577B"/>
    <w:rsid w:val="00866893"/>
    <w:rsid w:val="00866F02"/>
    <w:rsid w:val="00867D18"/>
    <w:rsid w:val="00870900"/>
    <w:rsid w:val="00871F9A"/>
    <w:rsid w:val="00871FD5"/>
    <w:rsid w:val="0088172E"/>
    <w:rsid w:val="00881EFA"/>
    <w:rsid w:val="008879CB"/>
    <w:rsid w:val="008962D4"/>
    <w:rsid w:val="008979B1"/>
    <w:rsid w:val="008A6B25"/>
    <w:rsid w:val="008A6C4F"/>
    <w:rsid w:val="008B389E"/>
    <w:rsid w:val="008C12FD"/>
    <w:rsid w:val="008D045E"/>
    <w:rsid w:val="008D3F25"/>
    <w:rsid w:val="008D4D82"/>
    <w:rsid w:val="008E0E46"/>
    <w:rsid w:val="008E7116"/>
    <w:rsid w:val="008F143B"/>
    <w:rsid w:val="008F3882"/>
    <w:rsid w:val="008F4B7C"/>
    <w:rsid w:val="00926E47"/>
    <w:rsid w:val="00930026"/>
    <w:rsid w:val="00941906"/>
    <w:rsid w:val="0094525B"/>
    <w:rsid w:val="00947162"/>
    <w:rsid w:val="009610D0"/>
    <w:rsid w:val="0096375C"/>
    <w:rsid w:val="009662E6"/>
    <w:rsid w:val="0097095E"/>
    <w:rsid w:val="0098592B"/>
    <w:rsid w:val="00985FC4"/>
    <w:rsid w:val="00990766"/>
    <w:rsid w:val="00991261"/>
    <w:rsid w:val="009964C4"/>
    <w:rsid w:val="009A0D5C"/>
    <w:rsid w:val="009A7B81"/>
    <w:rsid w:val="009B2BF8"/>
    <w:rsid w:val="009D01C0"/>
    <w:rsid w:val="009D6A08"/>
    <w:rsid w:val="009E0A16"/>
    <w:rsid w:val="009E6CB7"/>
    <w:rsid w:val="009E7970"/>
    <w:rsid w:val="009F2EAC"/>
    <w:rsid w:val="009F57E3"/>
    <w:rsid w:val="00A10F4F"/>
    <w:rsid w:val="00A11067"/>
    <w:rsid w:val="00A1704A"/>
    <w:rsid w:val="00A425EB"/>
    <w:rsid w:val="00A42929"/>
    <w:rsid w:val="00A72085"/>
    <w:rsid w:val="00A72F22"/>
    <w:rsid w:val="00A733BC"/>
    <w:rsid w:val="00A748A6"/>
    <w:rsid w:val="00A76A69"/>
    <w:rsid w:val="00A879A4"/>
    <w:rsid w:val="00AA0FF8"/>
    <w:rsid w:val="00AC0F2C"/>
    <w:rsid w:val="00AC502A"/>
    <w:rsid w:val="00AF58C1"/>
    <w:rsid w:val="00B04A3F"/>
    <w:rsid w:val="00B06643"/>
    <w:rsid w:val="00B15055"/>
    <w:rsid w:val="00B30179"/>
    <w:rsid w:val="00B3071D"/>
    <w:rsid w:val="00B35AAB"/>
    <w:rsid w:val="00B37B15"/>
    <w:rsid w:val="00B45C02"/>
    <w:rsid w:val="00B72A1E"/>
    <w:rsid w:val="00B81E12"/>
    <w:rsid w:val="00BA339B"/>
    <w:rsid w:val="00BC1E7E"/>
    <w:rsid w:val="00BC74E9"/>
    <w:rsid w:val="00BC7F91"/>
    <w:rsid w:val="00BD3816"/>
    <w:rsid w:val="00BD7428"/>
    <w:rsid w:val="00BE36A9"/>
    <w:rsid w:val="00BE618E"/>
    <w:rsid w:val="00BE7BEC"/>
    <w:rsid w:val="00BF0A5A"/>
    <w:rsid w:val="00BF0E63"/>
    <w:rsid w:val="00BF12A3"/>
    <w:rsid w:val="00BF16D7"/>
    <w:rsid w:val="00BF2373"/>
    <w:rsid w:val="00C02039"/>
    <w:rsid w:val="00C044E2"/>
    <w:rsid w:val="00C048CB"/>
    <w:rsid w:val="00C066F3"/>
    <w:rsid w:val="00C27E16"/>
    <w:rsid w:val="00C34816"/>
    <w:rsid w:val="00C463DD"/>
    <w:rsid w:val="00C57B07"/>
    <w:rsid w:val="00C674AE"/>
    <w:rsid w:val="00C745C3"/>
    <w:rsid w:val="00C74652"/>
    <w:rsid w:val="00C774CD"/>
    <w:rsid w:val="00C85E55"/>
    <w:rsid w:val="00CA24A4"/>
    <w:rsid w:val="00CA340A"/>
    <w:rsid w:val="00CB31FE"/>
    <w:rsid w:val="00CB348D"/>
    <w:rsid w:val="00CB480E"/>
    <w:rsid w:val="00CD46F5"/>
    <w:rsid w:val="00CE4A8F"/>
    <w:rsid w:val="00CE5CF0"/>
    <w:rsid w:val="00CF071D"/>
    <w:rsid w:val="00D00236"/>
    <w:rsid w:val="00D15B04"/>
    <w:rsid w:val="00D2031B"/>
    <w:rsid w:val="00D25DD9"/>
    <w:rsid w:val="00D25FE2"/>
    <w:rsid w:val="00D37DA9"/>
    <w:rsid w:val="00D406A7"/>
    <w:rsid w:val="00D43252"/>
    <w:rsid w:val="00D44388"/>
    <w:rsid w:val="00D44D86"/>
    <w:rsid w:val="00D50B7D"/>
    <w:rsid w:val="00D52012"/>
    <w:rsid w:val="00D60620"/>
    <w:rsid w:val="00D704E5"/>
    <w:rsid w:val="00D72727"/>
    <w:rsid w:val="00D978C6"/>
    <w:rsid w:val="00DA0956"/>
    <w:rsid w:val="00DA357F"/>
    <w:rsid w:val="00DA3E12"/>
    <w:rsid w:val="00DA7396"/>
    <w:rsid w:val="00DB6C4C"/>
    <w:rsid w:val="00DC18AD"/>
    <w:rsid w:val="00DC2AE9"/>
    <w:rsid w:val="00DF7CAE"/>
    <w:rsid w:val="00E423C0"/>
    <w:rsid w:val="00E6414C"/>
    <w:rsid w:val="00E7260F"/>
    <w:rsid w:val="00E8702D"/>
    <w:rsid w:val="00E916A9"/>
    <w:rsid w:val="00E916DE"/>
    <w:rsid w:val="00E925AD"/>
    <w:rsid w:val="00E96630"/>
    <w:rsid w:val="00ED18DC"/>
    <w:rsid w:val="00ED6201"/>
    <w:rsid w:val="00ED7A2A"/>
    <w:rsid w:val="00EE40F7"/>
    <w:rsid w:val="00EF1D7F"/>
    <w:rsid w:val="00F0137E"/>
    <w:rsid w:val="00F21786"/>
    <w:rsid w:val="00F27AB1"/>
    <w:rsid w:val="00F31CBF"/>
    <w:rsid w:val="00F3742B"/>
    <w:rsid w:val="00F41FDB"/>
    <w:rsid w:val="00F507EC"/>
    <w:rsid w:val="00F56D63"/>
    <w:rsid w:val="00F609A9"/>
    <w:rsid w:val="00F8077B"/>
    <w:rsid w:val="00F80C99"/>
    <w:rsid w:val="00F83F3A"/>
    <w:rsid w:val="00F867EC"/>
    <w:rsid w:val="00F91B2B"/>
    <w:rsid w:val="00FC03CD"/>
    <w:rsid w:val="00FC0646"/>
    <w:rsid w:val="00FC68B7"/>
    <w:rsid w:val="00FD172E"/>
    <w:rsid w:val="00FD6543"/>
    <w:rsid w:val="00FE6985"/>
    <w:rsid w:val="00FF78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Front matter"/>
    <w:next w:val="Text"/>
    <w:qFormat/>
    <w:rsid w:val="00133146"/>
    <w:pPr>
      <w:suppressAutoHyphens/>
      <w:spacing w:line="240" w:lineRule="atLeast"/>
    </w:pPr>
    <w:rPr>
      <w:lang w:eastAsia="en-US"/>
    </w:rPr>
  </w:style>
  <w:style w:type="paragraph" w:styleId="Heading1">
    <w:name w:val="heading 1"/>
    <w:basedOn w:val="HChG"/>
    <w:next w:val="Text"/>
    <w:link w:val="Heading1Char"/>
    <w:uiPriority w:val="9"/>
    <w:qFormat/>
    <w:rsid w:val="00783966"/>
    <w:pPr>
      <w:numPr>
        <w:numId w:val="33"/>
      </w:numPr>
      <w:spacing w:before="480" w:after="480" w:line="240" w:lineRule="auto"/>
      <w:ind w:left="714" w:hanging="357"/>
      <w:outlineLvl w:val="0"/>
    </w:pPr>
    <w:rPr>
      <w:sz w:val="32"/>
    </w:rPr>
  </w:style>
  <w:style w:type="paragraph" w:styleId="Heading2">
    <w:name w:val="heading 2"/>
    <w:basedOn w:val="H1G"/>
    <w:next w:val="Text"/>
    <w:qFormat/>
    <w:rsid w:val="00783966"/>
    <w:pPr>
      <w:numPr>
        <w:numId w:val="34"/>
      </w:numPr>
      <w:spacing w:after="360" w:line="240" w:lineRule="auto"/>
      <w:ind w:hanging="578"/>
      <w:outlineLvl w:val="1"/>
    </w:pPr>
    <w:rPr>
      <w:sz w:val="28"/>
    </w:rPr>
  </w:style>
  <w:style w:type="paragraph" w:styleId="Heading3">
    <w:name w:val="heading 3"/>
    <w:basedOn w:val="Heading2"/>
    <w:next w:val="Text"/>
    <w:qFormat/>
    <w:rsid w:val="00783966"/>
    <w:pPr>
      <w:numPr>
        <w:numId w:val="35"/>
      </w:numPr>
      <w:spacing w:before="240" w:after="240"/>
      <w:ind w:hanging="578"/>
      <w:outlineLvl w:val="2"/>
    </w:pPr>
    <w:rPr>
      <w:sz w:val="26"/>
    </w:rPr>
  </w:style>
  <w:style w:type="paragraph" w:styleId="Heading4">
    <w:name w:val="heading 4"/>
    <w:basedOn w:val="Normal"/>
    <w:next w:val="Normal"/>
    <w:qFormat/>
    <w:rsid w:val="00783966"/>
    <w:pPr>
      <w:numPr>
        <w:numId w:val="36"/>
      </w:numPr>
      <w:spacing w:before="120" w:after="120" w:line="240" w:lineRule="auto"/>
      <w:ind w:left="714" w:hanging="357"/>
      <w:outlineLvl w:val="3"/>
    </w:pPr>
    <w:rPr>
      <w:b/>
      <w:sz w:val="24"/>
    </w:rPr>
  </w:style>
  <w:style w:type="paragraph" w:styleId="Heading5">
    <w:name w:val="heading 5"/>
    <w:basedOn w:val="Normal"/>
    <w:next w:val="Normal"/>
    <w:locked/>
    <w:rsid w:val="00E925AD"/>
    <w:pPr>
      <w:spacing w:line="240" w:lineRule="auto"/>
      <w:outlineLvl w:val="4"/>
    </w:pPr>
  </w:style>
  <w:style w:type="paragraph" w:styleId="Heading6">
    <w:name w:val="heading 6"/>
    <w:basedOn w:val="Normal"/>
    <w:next w:val="Normal"/>
    <w:locked/>
    <w:rsid w:val="00E925AD"/>
    <w:pPr>
      <w:spacing w:line="240" w:lineRule="auto"/>
      <w:outlineLvl w:val="5"/>
    </w:pPr>
  </w:style>
  <w:style w:type="paragraph" w:styleId="Heading7">
    <w:name w:val="heading 7"/>
    <w:basedOn w:val="Normal"/>
    <w:next w:val="Normal"/>
    <w:locked/>
    <w:rsid w:val="00E925AD"/>
    <w:pPr>
      <w:spacing w:line="240" w:lineRule="auto"/>
      <w:outlineLvl w:val="6"/>
    </w:pPr>
  </w:style>
  <w:style w:type="paragraph" w:styleId="Heading8">
    <w:name w:val="heading 8"/>
    <w:basedOn w:val="Normal"/>
    <w:next w:val="Normal"/>
    <w:locked/>
    <w:rsid w:val="00E925AD"/>
    <w:pPr>
      <w:spacing w:line="240" w:lineRule="auto"/>
      <w:outlineLvl w:val="7"/>
    </w:pPr>
  </w:style>
  <w:style w:type="paragraph" w:styleId="Heading9">
    <w:name w:val="heading 9"/>
    <w:basedOn w:val="Normal"/>
    <w:next w:val="Normal"/>
    <w:locked/>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locked/>
    <w:rsid w:val="0028302C"/>
    <w:pPr>
      <w:spacing w:after="120" w:line="240" w:lineRule="auto"/>
      <w:ind w:left="1134" w:right="1134"/>
    </w:pPr>
    <w:rPr>
      <w:sz w:val="22"/>
    </w:rPr>
  </w:style>
  <w:style w:type="paragraph" w:customStyle="1" w:styleId="HMG">
    <w:name w:val="_ H __M_G"/>
    <w:basedOn w:val="Normal"/>
    <w:next w:val="Normal"/>
    <w:link w:val="HMGChar"/>
    <w:locke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ocked/>
    <w:rsid w:val="00701D8E"/>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locked/>
    <w:rsid w:val="00E925AD"/>
    <w:rPr>
      <w:rFonts w:ascii="Times New Roman" w:hAnsi="Times New Roman"/>
      <w:b/>
      <w:sz w:val="18"/>
    </w:rPr>
  </w:style>
  <w:style w:type="paragraph" w:customStyle="1" w:styleId="SMG">
    <w:name w:val="__S_M_G"/>
    <w:basedOn w:val="Normal"/>
    <w:next w:val="Normal"/>
    <w:locked/>
    <w:rsid w:val="00E925AD"/>
    <w:pPr>
      <w:keepNext/>
      <w:keepLines/>
      <w:spacing w:before="240" w:after="240" w:line="420" w:lineRule="exact"/>
      <w:ind w:left="1134" w:right="1134"/>
    </w:pPr>
    <w:rPr>
      <w:b/>
      <w:sz w:val="40"/>
    </w:rPr>
  </w:style>
  <w:style w:type="paragraph" w:customStyle="1" w:styleId="SLG">
    <w:name w:val="__S_L_G"/>
    <w:basedOn w:val="Normal"/>
    <w:next w:val="Normal"/>
    <w:locked/>
    <w:rsid w:val="00E925AD"/>
    <w:pPr>
      <w:keepNext/>
      <w:keepLines/>
      <w:spacing w:before="240" w:after="240" w:line="580" w:lineRule="exact"/>
      <w:ind w:left="1134" w:right="1134"/>
    </w:pPr>
    <w:rPr>
      <w:b/>
      <w:sz w:val="56"/>
    </w:rPr>
  </w:style>
  <w:style w:type="paragraph" w:customStyle="1" w:styleId="SSG">
    <w:name w:val="__S_S_G"/>
    <w:basedOn w:val="Normal"/>
    <w:next w:val="Normal"/>
    <w:locked/>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locked/>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locked/>
    <w:rsid w:val="00E925AD"/>
    <w:pPr>
      <w:keepNext/>
      <w:keepLines/>
      <w:spacing w:before="240" w:after="240" w:line="420" w:lineRule="exact"/>
      <w:ind w:left="1134" w:right="1134"/>
    </w:pPr>
    <w:rPr>
      <w:b/>
      <w:sz w:val="40"/>
    </w:rPr>
  </w:style>
  <w:style w:type="paragraph" w:customStyle="1" w:styleId="Bullet1G">
    <w:name w:val="_Bullet 1_G"/>
    <w:basedOn w:val="Normal"/>
    <w:locked/>
    <w:rsid w:val="00E925AD"/>
    <w:pPr>
      <w:numPr>
        <w:numId w:val="17"/>
      </w:numPr>
      <w:spacing w:after="120"/>
      <w:ind w:right="1134"/>
      <w:jc w:val="both"/>
    </w:pPr>
  </w:style>
  <w:style w:type="paragraph" w:styleId="EndnoteText">
    <w:name w:val="endnote text"/>
    <w:aliases w:val="2_G"/>
    <w:basedOn w:val="FootnoteText"/>
    <w:locked/>
    <w:rsid w:val="00E925AD"/>
  </w:style>
  <w:style w:type="paragraph" w:customStyle="1" w:styleId="Bullet2G">
    <w:name w:val="_Bullet 2_G"/>
    <w:basedOn w:val="Normal"/>
    <w:locked/>
    <w:rsid w:val="00E925AD"/>
    <w:pPr>
      <w:numPr>
        <w:numId w:val="18"/>
      </w:numPr>
      <w:spacing w:after="120"/>
      <w:ind w:right="1134"/>
      <w:jc w:val="both"/>
    </w:pPr>
  </w:style>
  <w:style w:type="paragraph" w:customStyle="1" w:styleId="H1G">
    <w:name w:val="_ H_1_G"/>
    <w:basedOn w:val="Normal"/>
    <w:next w:val="Normal"/>
    <w:locked/>
    <w:rsid w:val="00CA340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ocked/>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ocke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ocked/>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locked/>
    <w:rsid w:val="00C34816"/>
    <w:pPr>
      <w:spacing w:line="240" w:lineRule="auto"/>
    </w:pPr>
  </w:style>
  <w:style w:type="paragraph" w:styleId="Header">
    <w:name w:val="header"/>
    <w:aliases w:val="6_G"/>
    <w:basedOn w:val="Normal"/>
    <w:locked/>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locked/>
    <w:rsid w:val="00E925AD"/>
    <w:rPr>
      <w:color w:val="auto"/>
      <w:u w:val="none"/>
    </w:rPr>
  </w:style>
  <w:style w:type="paragraph" w:styleId="BalloonText">
    <w:name w:val="Balloon Text"/>
    <w:basedOn w:val="Normal"/>
    <w:link w:val="BalloonTextChar"/>
    <w:locked/>
    <w:rsid w:val="003F6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68B9"/>
    <w:rPr>
      <w:rFonts w:ascii="Tahoma" w:hAnsi="Tahoma" w:cs="Tahoma"/>
      <w:sz w:val="16"/>
      <w:szCs w:val="16"/>
      <w:lang w:eastAsia="en-US"/>
    </w:rPr>
  </w:style>
  <w:style w:type="character" w:customStyle="1" w:styleId="SingleTxtGChar">
    <w:name w:val="_ Single Txt_G Char"/>
    <w:link w:val="SingleTxtG"/>
    <w:rsid w:val="0028302C"/>
    <w:rPr>
      <w:sz w:val="22"/>
      <w:lang w:eastAsia="en-US"/>
    </w:rPr>
  </w:style>
  <w:style w:type="paragraph" w:customStyle="1" w:styleId="Default">
    <w:name w:val="Default"/>
    <w:locked/>
    <w:rsid w:val="003F68B9"/>
    <w:pPr>
      <w:autoSpaceDE w:val="0"/>
      <w:autoSpaceDN w:val="0"/>
      <w:adjustRightInd w:val="0"/>
    </w:pPr>
    <w:rPr>
      <w:rFonts w:ascii="Univers" w:hAnsi="Univers" w:cs="Univers"/>
      <w:color w:val="000000"/>
      <w:sz w:val="24"/>
      <w:szCs w:val="24"/>
      <w:lang w:val="es-ES" w:eastAsia="es-ES"/>
    </w:rPr>
  </w:style>
  <w:style w:type="paragraph" w:customStyle="1" w:styleId="Texto">
    <w:name w:val="Texto"/>
    <w:basedOn w:val="Normal"/>
    <w:locked/>
    <w:rsid w:val="003F68B9"/>
    <w:pPr>
      <w:suppressAutoHyphens w:val="0"/>
      <w:spacing w:before="160" w:line="240" w:lineRule="auto"/>
      <w:ind w:left="454"/>
      <w:jc w:val="both"/>
    </w:pPr>
    <w:rPr>
      <w:rFonts w:ascii="Univers" w:hAnsi="Univers"/>
      <w:sz w:val="22"/>
      <w:lang w:val="es-ES_tradnl" w:eastAsia="es-ES"/>
    </w:rPr>
  </w:style>
  <w:style w:type="paragraph" w:styleId="CommentText">
    <w:name w:val="annotation text"/>
    <w:basedOn w:val="Normal"/>
    <w:link w:val="CommentTextChar"/>
    <w:locked/>
    <w:rsid w:val="003F68B9"/>
    <w:pPr>
      <w:suppressAutoHyphens w:val="0"/>
      <w:spacing w:line="240" w:lineRule="auto"/>
    </w:pPr>
    <w:rPr>
      <w:rFonts w:ascii="Univers" w:hAnsi="Univers"/>
      <w:lang w:val="es-ES" w:eastAsia="es-ES"/>
    </w:rPr>
  </w:style>
  <w:style w:type="character" w:customStyle="1" w:styleId="CommentTextChar">
    <w:name w:val="Comment Text Char"/>
    <w:basedOn w:val="DefaultParagraphFont"/>
    <w:link w:val="CommentText"/>
    <w:rsid w:val="003F68B9"/>
    <w:rPr>
      <w:rFonts w:ascii="Univers" w:hAnsi="Univers"/>
      <w:lang w:val="es-ES" w:eastAsia="es-ES"/>
    </w:rPr>
  </w:style>
  <w:style w:type="character" w:customStyle="1" w:styleId="Heading1Char">
    <w:name w:val="Heading 1 Char"/>
    <w:basedOn w:val="DefaultParagraphFont"/>
    <w:link w:val="Heading1"/>
    <w:uiPriority w:val="9"/>
    <w:rsid w:val="00783966"/>
    <w:rPr>
      <w:b/>
      <w:sz w:val="32"/>
      <w:lang w:eastAsia="en-US"/>
    </w:rPr>
  </w:style>
  <w:style w:type="paragraph" w:styleId="BodyText">
    <w:name w:val="Body Text"/>
    <w:basedOn w:val="ListParagraph"/>
    <w:link w:val="BodyTextChar"/>
    <w:locked/>
    <w:rsid w:val="00C27E16"/>
    <w:pPr>
      <w:numPr>
        <w:numId w:val="28"/>
      </w:numPr>
      <w:spacing w:before="120" w:after="120" w:line="240" w:lineRule="auto"/>
      <w:ind w:left="1134" w:firstLine="0"/>
      <w:contextualSpacing w:val="0"/>
    </w:pPr>
    <w:rPr>
      <w:sz w:val="22"/>
      <w:szCs w:val="22"/>
    </w:rPr>
  </w:style>
  <w:style w:type="character" w:customStyle="1" w:styleId="BodyTextChar">
    <w:name w:val="Body Text Char"/>
    <w:basedOn w:val="DefaultParagraphFont"/>
    <w:link w:val="BodyText"/>
    <w:rsid w:val="00C27E16"/>
    <w:rPr>
      <w:sz w:val="22"/>
      <w:szCs w:val="22"/>
      <w:lang w:eastAsia="en-US"/>
    </w:rPr>
  </w:style>
  <w:style w:type="paragraph" w:styleId="ListParagraph">
    <w:name w:val="List Paragraph"/>
    <w:basedOn w:val="Normal"/>
    <w:uiPriority w:val="34"/>
    <w:locked/>
    <w:rsid w:val="00C27E16"/>
    <w:pPr>
      <w:ind w:left="720"/>
      <w:contextualSpacing/>
    </w:pPr>
  </w:style>
  <w:style w:type="paragraph" w:customStyle="1" w:styleId="PaperTitle">
    <w:name w:val="Paper Title"/>
    <w:basedOn w:val="HMG"/>
    <w:link w:val="PaperTitleChar"/>
    <w:qFormat/>
    <w:rsid w:val="00C74652"/>
    <w:rPr>
      <w:bCs/>
      <w:szCs w:val="34"/>
    </w:rPr>
  </w:style>
  <w:style w:type="paragraph" w:customStyle="1" w:styleId="FigureCaption">
    <w:name w:val="Figure Caption"/>
    <w:basedOn w:val="SingleTxtG"/>
    <w:next w:val="Text"/>
    <w:link w:val="FigureCaptionChar"/>
    <w:qFormat/>
    <w:rsid w:val="00F83F3A"/>
  </w:style>
  <w:style w:type="character" w:customStyle="1" w:styleId="HMGChar">
    <w:name w:val="_ H __M_G Char"/>
    <w:basedOn w:val="DefaultParagraphFont"/>
    <w:link w:val="HMG"/>
    <w:rsid w:val="00C74652"/>
    <w:rPr>
      <w:b/>
      <w:sz w:val="34"/>
      <w:lang w:eastAsia="en-US"/>
    </w:rPr>
  </w:style>
  <w:style w:type="character" w:customStyle="1" w:styleId="PaperTitleChar">
    <w:name w:val="Paper Title Char"/>
    <w:basedOn w:val="HMGChar"/>
    <w:link w:val="PaperTitle"/>
    <w:rsid w:val="00C74652"/>
    <w:rPr>
      <w:b/>
      <w:bCs/>
      <w:sz w:val="34"/>
      <w:szCs w:val="34"/>
      <w:lang w:eastAsia="en-US"/>
    </w:rPr>
  </w:style>
  <w:style w:type="paragraph" w:customStyle="1" w:styleId="Text">
    <w:name w:val="Text"/>
    <w:basedOn w:val="BodyText"/>
    <w:link w:val="TextChar"/>
    <w:qFormat/>
    <w:rsid w:val="00783966"/>
    <w:pPr>
      <w:numPr>
        <w:ilvl w:val="1"/>
        <w:numId w:val="32"/>
      </w:numPr>
      <w:ind w:left="1434" w:hanging="357"/>
    </w:pPr>
  </w:style>
  <w:style w:type="character" w:customStyle="1" w:styleId="FigureCaptionChar">
    <w:name w:val="Figure Caption Char"/>
    <w:basedOn w:val="SingleTxtGChar"/>
    <w:link w:val="FigureCaption"/>
    <w:rsid w:val="00F83F3A"/>
    <w:rPr>
      <w:sz w:val="22"/>
      <w:lang w:eastAsia="en-US"/>
    </w:rPr>
  </w:style>
  <w:style w:type="character" w:customStyle="1" w:styleId="TextChar">
    <w:name w:val="Text Char"/>
    <w:basedOn w:val="BodyTextChar"/>
    <w:link w:val="Text"/>
    <w:rsid w:val="00783966"/>
    <w:rPr>
      <w:sz w:val="22"/>
      <w:szCs w:val="22"/>
      <w:lang w:eastAsia="en-US"/>
    </w:rPr>
  </w:style>
  <w:style w:type="character" w:customStyle="1" w:styleId="FooterChar">
    <w:name w:val="Footer Char"/>
    <w:aliases w:val="3_G Char"/>
    <w:basedOn w:val="DefaultParagraphFont"/>
    <w:link w:val="Footer"/>
    <w:rsid w:val="00C348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7986">
      <w:bodyDiv w:val="1"/>
      <w:marLeft w:val="0"/>
      <w:marRight w:val="0"/>
      <w:marTop w:val="0"/>
      <w:marBottom w:val="0"/>
      <w:divBdr>
        <w:top w:val="none" w:sz="0" w:space="0" w:color="auto"/>
        <w:left w:val="none" w:sz="0" w:space="0" w:color="auto"/>
        <w:bottom w:val="none" w:sz="0" w:space="0" w:color="auto"/>
        <w:right w:val="none" w:sz="0" w:space="0" w:color="auto"/>
      </w:divBdr>
    </w:div>
    <w:div w:id="19822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6" ma:contentTypeDescription="Create a new document." ma:contentTypeScope="" ma:versionID="515054db7170eb5b51dbe39856ad15bb">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93addf53ad34c8273aa7024e06a8b214"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Value>6</Value>
      <Value>6847</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11111111-1111-1111-1111-111111111111</TermId>
        </TermInfo>
      </Terms>
    </TaxKeywordTaxHTField>
    <lcf76f155ced4ddcb4097134ff3c332f xmlns="c39ac8e3-0f08-4b7d-bd41-28055cb5e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C21D55-3C73-4D46-9891-34EEB0E0990D}">
  <ds:schemaRefs>
    <ds:schemaRef ds:uri="http://schemas.openxmlformats.org/officeDocument/2006/bibliography"/>
  </ds:schemaRefs>
</ds:datastoreItem>
</file>

<file path=customXml/itemProps2.xml><?xml version="1.0" encoding="utf-8"?>
<ds:datastoreItem xmlns:ds="http://schemas.openxmlformats.org/officeDocument/2006/customXml" ds:itemID="{F3AAEF47-86EC-4986-9330-2600DD480A5E}">
  <ds:schemaRefs>
    <ds:schemaRef ds:uri="http://schemas.microsoft.com/sharepoint/v3/contenttype/forms"/>
  </ds:schemaRefs>
</ds:datastoreItem>
</file>

<file path=customXml/itemProps3.xml><?xml version="1.0" encoding="utf-8"?>
<ds:datastoreItem xmlns:ds="http://schemas.openxmlformats.org/officeDocument/2006/customXml" ds:itemID="{EA78544D-1A3E-4FBE-AA29-C623EBA22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FB966-A9AC-4C95-9882-CFAFE7F5DF49}">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985ec44e-1bab-4c0b-9df0-6ba128686fc9"/>
    <ds:schemaRef ds:uri="c39ac8e3-0f08-4b7d-bd41-28055cb5e628"/>
    <ds:schemaRef ds:uri="dd774590-caf2-40ff-b04f-1e20d86f2c7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CensusExpertMeetingTemplate2024ENG.dotx</Template>
  <TotalTime>1497</TotalTime>
  <Pages>2</Pages>
  <Words>301</Words>
  <Characters>1719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WP template ENG</vt:lpstr>
      <vt:lpstr>United Nations</vt:lpstr>
    </vt:vector>
  </TitlesOfParts>
  <Company>CSD</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template ENG</dc:title>
  <dc:creator>Fiona Willis-Nunez</dc:creator>
  <cp:keywords>gender</cp:keywords>
  <cp:lastModifiedBy>Andres Vikat</cp:lastModifiedBy>
  <cp:revision>12</cp:revision>
  <cp:lastPrinted>2009-02-18T09:36:00Z</cp:lastPrinted>
  <dcterms:created xsi:type="dcterms:W3CDTF">2019-02-14T10:42:00Z</dcterms:created>
  <dcterms:modified xsi:type="dcterms:W3CDTF">2024-06-11T10:55:00Z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6848;#gender|11111111-1111-1111-1111-111111111111</vt:lpwstr>
  </property>
  <property fmtid="{D5CDD505-2E9C-101B-9397-08002B2CF9AE}" pid="4" name="MediaServiceImageTags">
    <vt:lpwstr/>
  </property>
</Properties>
</file>